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proofErr w:type="gramStart"/>
      <w:r w:rsidRPr="00CD2727">
        <w:rPr>
          <w:b/>
          <w:sz w:val="28"/>
          <w:szCs w:val="28"/>
        </w:rPr>
        <w:t>З</w:t>
      </w:r>
      <w:proofErr w:type="gramEnd"/>
      <w:r w:rsidRPr="00CD2727">
        <w:rPr>
          <w:b/>
          <w:sz w:val="28"/>
          <w:szCs w:val="28"/>
        </w:rPr>
        <w:t xml:space="preserve">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C10A31">
        <w:rPr>
          <w:sz w:val="28"/>
          <w:szCs w:val="28"/>
        </w:rPr>
        <w:t>з</w:t>
      </w:r>
      <w:r>
        <w:rPr>
          <w:sz w:val="28"/>
          <w:szCs w:val="28"/>
        </w:rPr>
        <w:t>апросе</w:t>
      </w:r>
      <w:r w:rsidR="00C10A31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предложений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proofErr w:type="gramStart"/>
      <w:r w:rsidRPr="00CD2727">
        <w:rPr>
          <w:sz w:val="28"/>
          <w:szCs w:val="28"/>
        </w:rPr>
        <w:t>объявленном</w:t>
      </w:r>
      <w:proofErr w:type="gramEnd"/>
      <w:r w:rsidRPr="00CD2727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9332B6">
        <w:rPr>
          <w:sz w:val="28"/>
          <w:szCs w:val="28"/>
        </w:rPr>
        <w:t xml:space="preserve"> (далее – Фонд)</w:t>
      </w:r>
      <w:r w:rsidRPr="00CD2727">
        <w:rPr>
          <w:sz w:val="28"/>
          <w:szCs w:val="28"/>
        </w:rPr>
        <w:t xml:space="preserve"> </w:t>
      </w:r>
      <w:r w:rsidR="00237D1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C10A31">
        <w:rPr>
          <w:sz w:val="28"/>
          <w:szCs w:val="28"/>
        </w:rPr>
        <w:t>2</w:t>
      </w:r>
      <w:r w:rsidR="006C1566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 xml:space="preserve">на </w:t>
      </w:r>
      <w:r w:rsidR="00D05854">
        <w:rPr>
          <w:sz w:val="28"/>
          <w:szCs w:val="28"/>
        </w:rPr>
        <w:t>закупку</w:t>
      </w:r>
      <w:r w:rsidR="00FC2FA7">
        <w:rPr>
          <w:sz w:val="28"/>
          <w:szCs w:val="28"/>
        </w:rPr>
        <w:t xml:space="preserve"> </w:t>
      </w:r>
      <w:r w:rsidR="00FC2FA7" w:rsidRPr="0081408B">
        <w:rPr>
          <w:sz w:val="28"/>
          <w:szCs w:val="28"/>
        </w:rPr>
        <w:t>услуг по</w:t>
      </w:r>
      <w:r w:rsidR="004E5C92" w:rsidRPr="00056769">
        <w:rPr>
          <w:sz w:val="28"/>
          <w:szCs w:val="28"/>
        </w:rPr>
        <w:t xml:space="preserve">  проведению аудит</w:t>
      </w:r>
      <w:r w:rsidR="006C1566">
        <w:rPr>
          <w:sz w:val="28"/>
          <w:szCs w:val="28"/>
        </w:rPr>
        <w:t>а бухгалтерской (финансовой) отчетности за 2020 год</w:t>
      </w:r>
      <w:r w:rsidR="004E5C92" w:rsidRPr="00056769">
        <w:rPr>
          <w:sz w:val="28"/>
          <w:szCs w:val="28"/>
        </w:rPr>
        <w:t xml:space="preserve"> </w:t>
      </w:r>
      <w:r w:rsidR="004E5C92">
        <w:rPr>
          <w:sz w:val="28"/>
          <w:szCs w:val="28"/>
        </w:rPr>
        <w:t>А</w:t>
      </w:r>
      <w:r w:rsidR="004E5C92" w:rsidRPr="00CD2727">
        <w:rPr>
          <w:sz w:val="28"/>
          <w:szCs w:val="28"/>
        </w:rPr>
        <w:t>втономной некоммерческой организаци</w:t>
      </w:r>
      <w:r w:rsidR="004E5C92">
        <w:rPr>
          <w:sz w:val="28"/>
          <w:szCs w:val="28"/>
        </w:rPr>
        <w:t>и</w:t>
      </w:r>
      <w:r w:rsidR="004E5C92" w:rsidRPr="00CD2727">
        <w:rPr>
          <w:sz w:val="28"/>
          <w:szCs w:val="28"/>
        </w:rPr>
        <w:t xml:space="preserve"> «Фонд защиты вкладчиков»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="00830F6A">
        <w:rPr>
          <w:sz w:val="28"/>
          <w:szCs w:val="28"/>
        </w:rPr>
        <w:t xml:space="preserve">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237D17">
        <w:rPr>
          <w:sz w:val="28"/>
          <w:szCs w:val="28"/>
        </w:rPr>
        <w:t>_________</w:t>
      </w:r>
      <w:r w:rsidRPr="00CD2727">
        <w:rPr>
          <w:sz w:val="28"/>
          <w:szCs w:val="28"/>
        </w:rPr>
        <w:t xml:space="preserve"> 20</w:t>
      </w:r>
      <w:r w:rsidR="00C10A31">
        <w:rPr>
          <w:sz w:val="28"/>
          <w:szCs w:val="28"/>
        </w:rPr>
        <w:t>2</w:t>
      </w:r>
      <w:r w:rsidR="006C1566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 xml:space="preserve">проведения объявленного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B62C12">
        <w:rPr>
          <w:sz w:val="28"/>
          <w:szCs w:val="28"/>
        </w:rPr>
        <w:t>оказать услуг</w:t>
      </w:r>
      <w:r w:rsidR="00521FF6">
        <w:rPr>
          <w:sz w:val="28"/>
          <w:szCs w:val="28"/>
        </w:rPr>
        <w:t>у</w:t>
      </w:r>
      <w:r w:rsidR="00FC2FA7" w:rsidRPr="0081408B">
        <w:rPr>
          <w:sz w:val="28"/>
          <w:szCs w:val="28"/>
        </w:rPr>
        <w:t xml:space="preserve"> </w:t>
      </w:r>
      <w:r w:rsidR="006C1566" w:rsidRPr="0081408B">
        <w:rPr>
          <w:sz w:val="28"/>
          <w:szCs w:val="28"/>
        </w:rPr>
        <w:t>по</w:t>
      </w:r>
      <w:r w:rsidR="006C1566" w:rsidRPr="00056769">
        <w:rPr>
          <w:sz w:val="28"/>
          <w:szCs w:val="28"/>
        </w:rPr>
        <w:t xml:space="preserve">  проведению аудит</w:t>
      </w:r>
      <w:r w:rsidR="006C1566">
        <w:rPr>
          <w:sz w:val="28"/>
          <w:szCs w:val="28"/>
        </w:rPr>
        <w:t>а бухгалтерской (финансовой) отчетности за 2020 год</w:t>
      </w:r>
      <w:r w:rsidR="006C1566" w:rsidRPr="00056769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А</w:t>
      </w:r>
      <w:r w:rsidR="006C1566" w:rsidRPr="00CD2727">
        <w:rPr>
          <w:sz w:val="28"/>
          <w:szCs w:val="28"/>
        </w:rPr>
        <w:t>втономной некоммерческой организаци</w:t>
      </w:r>
      <w:r w:rsidR="006C1566">
        <w:rPr>
          <w:sz w:val="28"/>
          <w:szCs w:val="28"/>
        </w:rPr>
        <w:t>и</w:t>
      </w:r>
      <w:r w:rsidR="006C1566" w:rsidRPr="00CD2727">
        <w:rPr>
          <w:sz w:val="28"/>
          <w:szCs w:val="28"/>
        </w:rPr>
        <w:t xml:space="preserve"> «Фонд защиты вкладчиков»</w:t>
      </w:r>
      <w:r w:rsidR="006C1566">
        <w:rPr>
          <w:sz w:val="28"/>
          <w:szCs w:val="28"/>
        </w:rPr>
        <w:t xml:space="preserve">, </w:t>
      </w:r>
      <w:r w:rsidRPr="00CD2727">
        <w:rPr>
          <w:sz w:val="28"/>
          <w:szCs w:val="28"/>
        </w:rPr>
        <w:t>ук</w:t>
      </w:r>
      <w:r w:rsidR="00830F6A">
        <w:rPr>
          <w:sz w:val="28"/>
          <w:szCs w:val="28"/>
        </w:rPr>
        <w:t>азанн</w:t>
      </w:r>
      <w:r w:rsidR="003D37DC">
        <w:rPr>
          <w:sz w:val="28"/>
          <w:szCs w:val="28"/>
        </w:rPr>
        <w:t>ую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на следующих условиях _________________________________</w:t>
      </w:r>
      <w:proofErr w:type="gramStart"/>
      <w:r w:rsidRPr="00CD2727">
        <w:rPr>
          <w:sz w:val="28"/>
          <w:szCs w:val="28"/>
        </w:rPr>
        <w:t xml:space="preserve">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>ена договора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C10A31">
        <w:rPr>
          <w:sz w:val="28"/>
          <w:szCs w:val="28"/>
        </w:rPr>
        <w:t>з</w:t>
      </w:r>
      <w:r w:rsidR="000B0FB3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 xml:space="preserve">победителем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 xml:space="preserve">и до официальной отмены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 xml:space="preserve">чить в число участников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C92E26" w:rsidRDefault="009C1FDD" w:rsidP="000B0FB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   </w:t>
      </w: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C92E26" w:rsidRDefault="00C92E26" w:rsidP="00C92E26">
      <w:pPr>
        <w:tabs>
          <w:tab w:val="left" w:pos="284"/>
        </w:tabs>
        <w:spacing w:line="360" w:lineRule="auto"/>
        <w:jc w:val="right"/>
        <w:rPr>
          <w:sz w:val="28"/>
          <w:szCs w:val="28"/>
        </w:rPr>
      </w:pPr>
    </w:p>
    <w:p w:rsidR="00785402" w:rsidRPr="00785402" w:rsidRDefault="00785402" w:rsidP="009332B6">
      <w:pPr>
        <w:rPr>
          <w:sz w:val="28"/>
          <w:szCs w:val="28"/>
        </w:rPr>
      </w:pPr>
    </w:p>
    <w:sectPr w:rsidR="00785402" w:rsidRPr="00785402" w:rsidSect="00C6377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E2B" w:rsidRDefault="00C70E2B" w:rsidP="009C1FDD">
      <w:r>
        <w:separator/>
      </w:r>
    </w:p>
  </w:endnote>
  <w:endnote w:type="continuationSeparator" w:id="0">
    <w:p w:rsidR="00C70E2B" w:rsidRDefault="00C70E2B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E2B" w:rsidRDefault="00C70E2B" w:rsidP="009C1FDD">
      <w:r>
        <w:separator/>
      </w:r>
    </w:p>
  </w:footnote>
  <w:footnote w:type="continuationSeparator" w:id="0">
    <w:p w:rsidR="00C70E2B" w:rsidRDefault="00C70E2B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bookmarkStart w:id="0" w:name="_GoBack"/>
      <w:bookmarkEnd w:id="0"/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45E9"/>
    <w:rsid w:val="0023015F"/>
    <w:rsid w:val="00237D17"/>
    <w:rsid w:val="002471EE"/>
    <w:rsid w:val="00284EEE"/>
    <w:rsid w:val="0028615F"/>
    <w:rsid w:val="002A2F77"/>
    <w:rsid w:val="002F4F53"/>
    <w:rsid w:val="00320877"/>
    <w:rsid w:val="00341893"/>
    <w:rsid w:val="00394ACF"/>
    <w:rsid w:val="003C2B3C"/>
    <w:rsid w:val="003C61ED"/>
    <w:rsid w:val="003D37DC"/>
    <w:rsid w:val="003E3D01"/>
    <w:rsid w:val="004673A7"/>
    <w:rsid w:val="0048133A"/>
    <w:rsid w:val="004846BD"/>
    <w:rsid w:val="004D4518"/>
    <w:rsid w:val="004E5C92"/>
    <w:rsid w:val="00507C8F"/>
    <w:rsid w:val="00521FF6"/>
    <w:rsid w:val="00536A6E"/>
    <w:rsid w:val="00540782"/>
    <w:rsid w:val="00551278"/>
    <w:rsid w:val="005616E1"/>
    <w:rsid w:val="00616FF0"/>
    <w:rsid w:val="006271C5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C641E"/>
    <w:rsid w:val="00B05B11"/>
    <w:rsid w:val="00B46FA6"/>
    <w:rsid w:val="00B62C12"/>
    <w:rsid w:val="00BD456B"/>
    <w:rsid w:val="00C10A31"/>
    <w:rsid w:val="00C1323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E1E28"/>
    <w:rsid w:val="00E11E39"/>
    <w:rsid w:val="00E573CE"/>
    <w:rsid w:val="00F328F3"/>
    <w:rsid w:val="00F620C1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2019-03-13T13:55:00Z</cp:lastPrinted>
  <dcterms:created xsi:type="dcterms:W3CDTF">2021-04-26T06:13:00Z</dcterms:created>
  <dcterms:modified xsi:type="dcterms:W3CDTF">2021-04-26T13:20:00Z</dcterms:modified>
</cp:coreProperties>
</file>