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bookmarkStart w:id="0" w:name="_GoBack"/>
      <w:bookmarkEnd w:id="0"/>
      <w:r w:rsidRPr="001B7086">
        <w:rPr>
          <w:sz w:val="22"/>
          <w:szCs w:val="22"/>
        </w:rPr>
        <w:t xml:space="preserve">Приложение </w:t>
      </w:r>
      <w:r w:rsidR="00637B00">
        <w:rPr>
          <w:sz w:val="22"/>
          <w:szCs w:val="22"/>
        </w:rPr>
        <w:t>1</w:t>
      </w:r>
    </w:p>
    <w:p w:rsidR="009C1FDD" w:rsidRPr="001B7086" w:rsidRDefault="009C1FDD" w:rsidP="001B7086">
      <w:pPr>
        <w:tabs>
          <w:tab w:val="left" w:pos="284"/>
        </w:tabs>
        <w:jc w:val="right"/>
        <w:rPr>
          <w:sz w:val="22"/>
          <w:szCs w:val="22"/>
        </w:rPr>
      </w:pPr>
      <w:r w:rsidRPr="001B7086">
        <w:rPr>
          <w:sz w:val="22"/>
          <w:szCs w:val="22"/>
        </w:rPr>
        <w:t xml:space="preserve">к </w:t>
      </w:r>
      <w:r w:rsidR="001B7086">
        <w:rPr>
          <w:sz w:val="22"/>
          <w:szCs w:val="22"/>
        </w:rPr>
        <w:t>к</w:t>
      </w:r>
      <w:r w:rsidRPr="001B7086">
        <w:rPr>
          <w:sz w:val="22"/>
          <w:szCs w:val="22"/>
        </w:rPr>
        <w:t>онкурсной документации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center"/>
        <w:rPr>
          <w:sz w:val="28"/>
          <w:szCs w:val="28"/>
        </w:rPr>
      </w:pPr>
      <w:r w:rsidRPr="00CD2727">
        <w:rPr>
          <w:b/>
          <w:sz w:val="28"/>
          <w:szCs w:val="28"/>
        </w:rPr>
        <w:t>З А Я В К А</w:t>
      </w:r>
      <w:r w:rsidRPr="00CD2727">
        <w:rPr>
          <w:b/>
          <w:sz w:val="28"/>
          <w:szCs w:val="28"/>
          <w:vertAlign w:val="superscript"/>
        </w:rPr>
        <w:footnoteReference w:id="1"/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center"/>
        <w:rPr>
          <w:sz w:val="28"/>
          <w:szCs w:val="28"/>
        </w:rPr>
      </w:pPr>
      <w:r w:rsidRPr="00CD2727">
        <w:rPr>
          <w:sz w:val="28"/>
          <w:szCs w:val="28"/>
        </w:rPr>
        <w:t>на участие в конкурсе,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объявленном Автономной некоммерческой организацией «Фонд защиты вкладчиков» </w:t>
      </w:r>
      <w:r w:rsidR="00237D17">
        <w:rPr>
          <w:sz w:val="28"/>
          <w:szCs w:val="28"/>
        </w:rPr>
        <w:t>___________</w:t>
      </w:r>
      <w:r>
        <w:rPr>
          <w:sz w:val="28"/>
          <w:szCs w:val="28"/>
        </w:rPr>
        <w:t xml:space="preserve"> </w:t>
      </w:r>
      <w:r w:rsidRPr="00CD2727">
        <w:rPr>
          <w:sz w:val="28"/>
          <w:szCs w:val="28"/>
        </w:rPr>
        <w:t>20</w:t>
      </w:r>
      <w:r>
        <w:rPr>
          <w:sz w:val="28"/>
          <w:szCs w:val="28"/>
        </w:rPr>
        <w:t>1</w:t>
      </w:r>
      <w:r w:rsidR="00237D17">
        <w:rPr>
          <w:sz w:val="28"/>
          <w:szCs w:val="28"/>
        </w:rPr>
        <w:t>5</w:t>
      </w:r>
      <w:r w:rsidRPr="00CD2727">
        <w:rPr>
          <w:sz w:val="28"/>
          <w:szCs w:val="28"/>
        </w:rPr>
        <w:t xml:space="preserve"> г.  </w:t>
      </w:r>
      <w:r w:rsidRPr="009C1FDD">
        <w:rPr>
          <w:sz w:val="28"/>
          <w:szCs w:val="28"/>
        </w:rPr>
        <w:t>на право заключения договора об оказании Фонду юридических услуг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1. Изучив извещение о проведении конкурса от </w:t>
      </w:r>
      <w:r w:rsidR="00237D17">
        <w:rPr>
          <w:sz w:val="28"/>
          <w:szCs w:val="28"/>
        </w:rPr>
        <w:t>_________</w:t>
      </w:r>
      <w:r w:rsidRPr="00CD2727">
        <w:rPr>
          <w:sz w:val="28"/>
          <w:szCs w:val="28"/>
        </w:rPr>
        <w:t xml:space="preserve"> 20</w:t>
      </w:r>
      <w:r w:rsidR="00237D17">
        <w:rPr>
          <w:sz w:val="28"/>
          <w:szCs w:val="28"/>
        </w:rPr>
        <w:t>15</w:t>
      </w:r>
      <w:r w:rsidRPr="00CD2727">
        <w:rPr>
          <w:sz w:val="28"/>
          <w:szCs w:val="28"/>
        </w:rPr>
        <w:t xml:space="preserve"> г. (далее – извещение) и конкурсную документацию, мы </w:t>
      </w:r>
      <w:r>
        <w:rPr>
          <w:sz w:val="28"/>
          <w:szCs w:val="28"/>
        </w:rPr>
        <w:t>выражаем</w:t>
      </w:r>
      <w:r w:rsidRPr="00CD2727">
        <w:rPr>
          <w:sz w:val="28"/>
          <w:szCs w:val="28"/>
        </w:rPr>
        <w:t xml:space="preserve"> согласие с условиями проведения объявленного конкурса.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>2. Мы согласны оказать услуги, указанные в извещении и конкурсной документации, на следующих условиях _____________________________________________________________ .</w:t>
      </w:r>
    </w:p>
    <w:p w:rsidR="00DA13E0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>3. </w:t>
      </w:r>
      <w:r>
        <w:rPr>
          <w:sz w:val="28"/>
          <w:szCs w:val="28"/>
        </w:rPr>
        <w:t>Предлагаемая нами ц</w:t>
      </w:r>
      <w:r w:rsidRPr="00CD2727">
        <w:rPr>
          <w:sz w:val="28"/>
          <w:szCs w:val="28"/>
        </w:rPr>
        <w:t xml:space="preserve">ена договора </w:t>
      </w:r>
      <w:r>
        <w:rPr>
          <w:sz w:val="28"/>
          <w:szCs w:val="28"/>
        </w:rPr>
        <w:t xml:space="preserve">(единицы услуги) </w:t>
      </w:r>
      <w:r w:rsidRPr="00CD2727">
        <w:rPr>
          <w:sz w:val="28"/>
          <w:szCs w:val="28"/>
        </w:rPr>
        <w:t>составляет</w:t>
      </w:r>
      <w:r w:rsidR="00DA13E0">
        <w:rPr>
          <w:sz w:val="28"/>
          <w:szCs w:val="28"/>
        </w:rPr>
        <w:t>:</w:t>
      </w:r>
    </w:p>
    <w:p w:rsidR="00341893" w:rsidRDefault="00341893" w:rsidP="00341893">
      <w:pPr>
        <w:tabs>
          <w:tab w:val="num" w:pos="-142"/>
        </w:tabs>
        <w:spacing w:line="360" w:lineRule="auto"/>
        <w:ind w:firstLine="709"/>
        <w:jc w:val="both"/>
        <w:rPr>
          <w:bCs/>
          <w:iCs/>
          <w:sz w:val="28"/>
          <w:szCs w:val="28"/>
          <w:lang w:eastAsia="ru-RU"/>
        </w:rPr>
      </w:pPr>
      <w:r>
        <w:rPr>
          <w:bCs/>
          <w:iCs/>
          <w:sz w:val="28"/>
          <w:szCs w:val="28"/>
        </w:rPr>
        <w:t xml:space="preserve">1) сопровождение дела по иску в интересах вкладчика в суде первой инстанции (до принятия судом решения по делу, до прекращения производства по делу, до оставления искового заявления без рассмотрения, до отказа от иска, до заключения мирового соглашения) </w:t>
      </w:r>
      <w:proofErr w:type="gramStart"/>
      <w:r>
        <w:rPr>
          <w:bCs/>
          <w:iCs/>
          <w:sz w:val="28"/>
          <w:szCs w:val="28"/>
        </w:rPr>
        <w:t>–  _</w:t>
      </w:r>
      <w:proofErr w:type="gramEnd"/>
      <w:r>
        <w:rPr>
          <w:bCs/>
          <w:iCs/>
          <w:sz w:val="28"/>
          <w:szCs w:val="28"/>
        </w:rPr>
        <w:t>_____ руб. (включая НДС);</w:t>
      </w:r>
    </w:p>
    <w:p w:rsidR="00341893" w:rsidRDefault="00341893" w:rsidP="00341893">
      <w:pPr>
        <w:tabs>
          <w:tab w:val="num" w:pos="-142"/>
        </w:tabs>
        <w:spacing w:line="360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2) сопровождение дела по иску в интересах вкладчика в суде апелляционной инстанции </w:t>
      </w:r>
      <w:proofErr w:type="gramStart"/>
      <w:r>
        <w:rPr>
          <w:bCs/>
          <w:iCs/>
          <w:sz w:val="28"/>
          <w:szCs w:val="28"/>
        </w:rPr>
        <w:t>–  _</w:t>
      </w:r>
      <w:proofErr w:type="gramEnd"/>
      <w:r>
        <w:rPr>
          <w:bCs/>
          <w:iCs/>
          <w:sz w:val="28"/>
          <w:szCs w:val="28"/>
        </w:rPr>
        <w:t>______ руб. (включая НДС);</w:t>
      </w:r>
    </w:p>
    <w:p w:rsidR="00341893" w:rsidRDefault="00341893" w:rsidP="00341893">
      <w:pPr>
        <w:tabs>
          <w:tab w:val="num" w:pos="-142"/>
        </w:tabs>
        <w:spacing w:line="360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3) сопровождение дела по иску в интересах вкладчика в суде кассационной инстанции (не включая сопровождение дела в Верховном Суде Российской Федерации) </w:t>
      </w:r>
      <w:proofErr w:type="gramStart"/>
      <w:r>
        <w:rPr>
          <w:bCs/>
          <w:iCs/>
          <w:sz w:val="28"/>
          <w:szCs w:val="28"/>
        </w:rPr>
        <w:t>–  _</w:t>
      </w:r>
      <w:proofErr w:type="gramEnd"/>
      <w:r>
        <w:rPr>
          <w:bCs/>
          <w:iCs/>
          <w:sz w:val="28"/>
          <w:szCs w:val="28"/>
        </w:rPr>
        <w:t>_____ руб. (включая НДС);</w:t>
      </w:r>
    </w:p>
    <w:p w:rsidR="00341893" w:rsidRDefault="00341893" w:rsidP="00341893">
      <w:pPr>
        <w:tabs>
          <w:tab w:val="num" w:pos="-142"/>
        </w:tabs>
        <w:spacing w:line="360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4) сопровождение дела по иску вкладчика к Фонду в суде первой инстанции (до принятия судом решения по делу, до прекращения производства по делу, до оставления искового заявления без рассмотрения, </w:t>
      </w:r>
      <w:r>
        <w:rPr>
          <w:bCs/>
          <w:iCs/>
          <w:sz w:val="28"/>
          <w:szCs w:val="28"/>
        </w:rPr>
        <w:lastRenderedPageBreak/>
        <w:t>до отказа от иска, до заключения мирового соглашения) – _____</w:t>
      </w:r>
      <w:proofErr w:type="gramStart"/>
      <w:r>
        <w:rPr>
          <w:bCs/>
          <w:iCs/>
          <w:sz w:val="28"/>
          <w:szCs w:val="28"/>
        </w:rPr>
        <w:t>_  руб.</w:t>
      </w:r>
      <w:proofErr w:type="gramEnd"/>
      <w:r>
        <w:rPr>
          <w:bCs/>
          <w:iCs/>
          <w:sz w:val="28"/>
          <w:szCs w:val="28"/>
        </w:rPr>
        <w:t xml:space="preserve"> (включая НДС); </w:t>
      </w:r>
    </w:p>
    <w:p w:rsidR="00341893" w:rsidRDefault="00341893" w:rsidP="00341893">
      <w:pPr>
        <w:tabs>
          <w:tab w:val="num" w:pos="-142"/>
        </w:tabs>
        <w:spacing w:line="360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5) сопровождение дела по иску вкладчика к Фонду в суде апелляционной инстанции</w:t>
      </w:r>
      <w:proofErr w:type="gramStart"/>
      <w:r>
        <w:rPr>
          <w:bCs/>
          <w:iCs/>
          <w:sz w:val="28"/>
          <w:szCs w:val="28"/>
        </w:rPr>
        <w:t>–  _</w:t>
      </w:r>
      <w:proofErr w:type="gramEnd"/>
      <w:r>
        <w:rPr>
          <w:bCs/>
          <w:iCs/>
          <w:sz w:val="28"/>
          <w:szCs w:val="28"/>
        </w:rPr>
        <w:t>____  руб. (включая НДС)</w:t>
      </w:r>
      <w:r w:rsidR="008F5BAA">
        <w:rPr>
          <w:bCs/>
          <w:iCs/>
          <w:sz w:val="28"/>
          <w:szCs w:val="28"/>
        </w:rPr>
        <w:t>;</w:t>
      </w:r>
    </w:p>
    <w:p w:rsidR="008F5BAA" w:rsidRDefault="008F5BAA" w:rsidP="00BD456B">
      <w:pPr>
        <w:tabs>
          <w:tab w:val="num" w:pos="-142"/>
        </w:tabs>
        <w:spacing w:line="360" w:lineRule="auto"/>
        <w:ind w:firstLine="709"/>
        <w:jc w:val="both"/>
        <w:rPr>
          <w:bCs/>
          <w:iCs/>
          <w:sz w:val="28"/>
          <w:szCs w:val="28"/>
        </w:rPr>
      </w:pPr>
      <w:r w:rsidRPr="00540782">
        <w:rPr>
          <w:bCs/>
          <w:iCs/>
          <w:sz w:val="28"/>
          <w:szCs w:val="28"/>
        </w:rPr>
        <w:t xml:space="preserve">6) </w:t>
      </w:r>
      <w:r w:rsidRPr="008F5BAA">
        <w:rPr>
          <w:bCs/>
          <w:iCs/>
          <w:sz w:val="28"/>
          <w:szCs w:val="28"/>
        </w:rPr>
        <w:t>сопровождение дела по иску Фонд</w:t>
      </w:r>
      <w:r>
        <w:rPr>
          <w:bCs/>
          <w:iCs/>
          <w:sz w:val="28"/>
          <w:szCs w:val="28"/>
        </w:rPr>
        <w:t xml:space="preserve">а к вкладчику о </w:t>
      </w:r>
      <w:r w:rsidR="00540782">
        <w:rPr>
          <w:bCs/>
          <w:iCs/>
          <w:sz w:val="28"/>
          <w:szCs w:val="28"/>
        </w:rPr>
        <w:t xml:space="preserve">взыскании неосновательного обогащения </w:t>
      </w:r>
      <w:r w:rsidRPr="008F5BAA">
        <w:rPr>
          <w:bCs/>
          <w:iCs/>
          <w:sz w:val="28"/>
          <w:szCs w:val="28"/>
        </w:rPr>
        <w:t>в</w:t>
      </w:r>
      <w:r w:rsidR="00540782">
        <w:rPr>
          <w:bCs/>
          <w:iCs/>
          <w:sz w:val="28"/>
          <w:szCs w:val="28"/>
        </w:rPr>
        <w:t xml:space="preserve"> суде</w:t>
      </w:r>
      <w:r w:rsidRPr="008F5BAA">
        <w:rPr>
          <w:bCs/>
          <w:iCs/>
          <w:sz w:val="28"/>
          <w:szCs w:val="28"/>
        </w:rPr>
        <w:t xml:space="preserve"> </w:t>
      </w:r>
      <w:r w:rsidR="00540782">
        <w:rPr>
          <w:bCs/>
          <w:iCs/>
          <w:sz w:val="28"/>
          <w:szCs w:val="28"/>
        </w:rPr>
        <w:t xml:space="preserve">первой </w:t>
      </w:r>
      <w:r w:rsidRPr="008F5BAA">
        <w:rPr>
          <w:bCs/>
          <w:iCs/>
          <w:sz w:val="28"/>
          <w:szCs w:val="28"/>
        </w:rPr>
        <w:t>инстанции</w:t>
      </w:r>
      <w:proofErr w:type="gramStart"/>
      <w:r w:rsidRPr="008F5BAA">
        <w:rPr>
          <w:bCs/>
          <w:iCs/>
          <w:sz w:val="28"/>
          <w:szCs w:val="28"/>
        </w:rPr>
        <w:t>–  _</w:t>
      </w:r>
      <w:proofErr w:type="gramEnd"/>
      <w:r w:rsidRPr="008F5BAA">
        <w:rPr>
          <w:bCs/>
          <w:iCs/>
          <w:sz w:val="28"/>
          <w:szCs w:val="28"/>
        </w:rPr>
        <w:t>____  руб. (включая НДС);</w:t>
      </w:r>
    </w:p>
    <w:p w:rsidR="00540782" w:rsidRDefault="00BD456B" w:rsidP="00341893">
      <w:pPr>
        <w:tabs>
          <w:tab w:val="num" w:pos="-142"/>
        </w:tabs>
        <w:spacing w:line="360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7</w:t>
      </w:r>
      <w:r w:rsidR="00540782">
        <w:rPr>
          <w:bCs/>
          <w:iCs/>
          <w:sz w:val="28"/>
          <w:szCs w:val="28"/>
        </w:rPr>
        <w:t xml:space="preserve">) </w:t>
      </w:r>
      <w:r w:rsidR="00540782" w:rsidRPr="00540782">
        <w:rPr>
          <w:bCs/>
          <w:iCs/>
          <w:sz w:val="28"/>
          <w:szCs w:val="28"/>
        </w:rPr>
        <w:t xml:space="preserve">сопровождение дела по иску Фонда к вкладчику о взыскании неосновательного обогащения в </w:t>
      </w:r>
      <w:r w:rsidR="00540782">
        <w:rPr>
          <w:bCs/>
          <w:iCs/>
          <w:sz w:val="28"/>
          <w:szCs w:val="28"/>
        </w:rPr>
        <w:t xml:space="preserve">суде апелляционной </w:t>
      </w:r>
      <w:r w:rsidR="00540782" w:rsidRPr="00540782">
        <w:rPr>
          <w:bCs/>
          <w:iCs/>
          <w:sz w:val="28"/>
          <w:szCs w:val="28"/>
        </w:rPr>
        <w:t>инстанции</w:t>
      </w:r>
      <w:proofErr w:type="gramStart"/>
      <w:r w:rsidR="00540782" w:rsidRPr="00540782">
        <w:rPr>
          <w:bCs/>
          <w:iCs/>
          <w:sz w:val="28"/>
          <w:szCs w:val="28"/>
        </w:rPr>
        <w:t>–  _</w:t>
      </w:r>
      <w:proofErr w:type="gramEnd"/>
      <w:r w:rsidR="00540782" w:rsidRPr="00540782">
        <w:rPr>
          <w:bCs/>
          <w:iCs/>
          <w:sz w:val="28"/>
          <w:szCs w:val="28"/>
        </w:rPr>
        <w:t>____  руб. (включая НДС);</w:t>
      </w:r>
    </w:p>
    <w:p w:rsidR="00540782" w:rsidRPr="008F5BAA" w:rsidRDefault="00BD456B" w:rsidP="00341893">
      <w:pPr>
        <w:tabs>
          <w:tab w:val="num" w:pos="-142"/>
        </w:tabs>
        <w:spacing w:line="360" w:lineRule="auto"/>
        <w:ind w:firstLine="709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8</w:t>
      </w:r>
      <w:r w:rsidR="00540782">
        <w:rPr>
          <w:bCs/>
          <w:iCs/>
          <w:sz w:val="28"/>
          <w:szCs w:val="28"/>
        </w:rPr>
        <w:t xml:space="preserve">) </w:t>
      </w:r>
      <w:r w:rsidR="00540782" w:rsidRPr="00540782">
        <w:rPr>
          <w:bCs/>
          <w:iCs/>
          <w:sz w:val="28"/>
          <w:szCs w:val="28"/>
        </w:rPr>
        <w:t xml:space="preserve">сопровождение дела по иску Фонда к вкладчику о взыскании неосновательного обогащения в суде </w:t>
      </w:r>
      <w:r w:rsidR="00540782">
        <w:rPr>
          <w:bCs/>
          <w:iCs/>
          <w:sz w:val="28"/>
          <w:szCs w:val="28"/>
        </w:rPr>
        <w:t xml:space="preserve">кассационной </w:t>
      </w:r>
      <w:r w:rsidR="00540782" w:rsidRPr="00540782">
        <w:rPr>
          <w:bCs/>
          <w:iCs/>
          <w:sz w:val="28"/>
          <w:szCs w:val="28"/>
        </w:rPr>
        <w:t>инстанции</w:t>
      </w:r>
      <w:proofErr w:type="gramStart"/>
      <w:r w:rsidR="00540782" w:rsidRPr="00540782">
        <w:rPr>
          <w:bCs/>
          <w:iCs/>
          <w:sz w:val="28"/>
          <w:szCs w:val="28"/>
        </w:rPr>
        <w:t>–  _</w:t>
      </w:r>
      <w:proofErr w:type="gramEnd"/>
      <w:r w:rsidR="00540782" w:rsidRPr="00540782">
        <w:rPr>
          <w:bCs/>
          <w:iCs/>
          <w:sz w:val="28"/>
          <w:szCs w:val="28"/>
        </w:rPr>
        <w:t>____  руб. (включая НДС);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CD2727">
        <w:rPr>
          <w:sz w:val="28"/>
          <w:szCs w:val="28"/>
        </w:rPr>
        <w:t xml:space="preserve">4. Настоящая заявка является офертой – предложением участника </w:t>
      </w:r>
      <w:r w:rsidR="00FE004B">
        <w:rPr>
          <w:sz w:val="28"/>
          <w:szCs w:val="28"/>
        </w:rPr>
        <w:t>конкурса</w:t>
      </w:r>
      <w:r w:rsidRPr="00CD2727">
        <w:rPr>
          <w:sz w:val="28"/>
          <w:szCs w:val="28"/>
        </w:rPr>
        <w:t xml:space="preserve"> заключить договор на </w:t>
      </w:r>
      <w:r>
        <w:rPr>
          <w:sz w:val="28"/>
          <w:szCs w:val="28"/>
        </w:rPr>
        <w:t>предусмотренных</w:t>
      </w:r>
      <w:r w:rsidRPr="00CD2727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конкурсной документации и </w:t>
      </w:r>
      <w:r w:rsidRPr="00CD2727">
        <w:rPr>
          <w:sz w:val="28"/>
          <w:szCs w:val="28"/>
        </w:rPr>
        <w:t>заявке условиях. В случае если наше предложение будет лучшим после предложения победителя конкурса, а победитель в установленный конкурсной документацией срок не заключит соответствующий договор либо откажется от его заключения, мы обязуемся подписать договор на условиях, предусмотренных конкурсной документацией и</w:t>
      </w:r>
      <w:r>
        <w:rPr>
          <w:sz w:val="28"/>
          <w:szCs w:val="28"/>
        </w:rPr>
        <w:t xml:space="preserve"> настоящей заявкой</w:t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З</w:t>
      </w:r>
      <w:r w:rsidRPr="00CD2727">
        <w:rPr>
          <w:sz w:val="28"/>
          <w:szCs w:val="28"/>
        </w:rPr>
        <w:t>аявка будет оставаться для нас обязательной до заключения договора с победителем конкурса или до официальной отмены конкурса.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 __________________________________________________________________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(полное наименование юридического лица, его организационно-правовая форма, место нахождения, почтовый адрес, / Ф.И.О., паспортные данные физического лица, сведения о месте жительства/ номер контактного телефона)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lastRenderedPageBreak/>
        <w:t> просит рассмотреть документы и включить в число участников конкурса</w:t>
      </w:r>
      <w:r w:rsidRPr="00CD2727">
        <w:rPr>
          <w:sz w:val="28"/>
          <w:szCs w:val="28"/>
          <w:vertAlign w:val="superscript"/>
        </w:rPr>
        <w:footnoteReference w:id="2"/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>Опись документов прилагается</w:t>
      </w:r>
      <w:r w:rsidRPr="00CD2727">
        <w:rPr>
          <w:sz w:val="28"/>
          <w:szCs w:val="28"/>
          <w:vertAlign w:val="superscript"/>
        </w:rPr>
        <w:footnoteReference w:id="3"/>
      </w:r>
      <w:r w:rsidRPr="00CD2727">
        <w:rPr>
          <w:sz w:val="28"/>
          <w:szCs w:val="28"/>
        </w:rPr>
        <w:t>.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 _____________________ 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(Ф.И.О. полностью)                                                         (подпись)     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Дата                                                                          М.П.    </w:t>
      </w:r>
    </w:p>
    <w:p w:rsidR="009C1FDD" w:rsidRPr="00CD2727" w:rsidRDefault="009C1FDD" w:rsidP="009C1FDD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CD2727">
        <w:rPr>
          <w:sz w:val="28"/>
          <w:szCs w:val="28"/>
        </w:rPr>
        <w:t xml:space="preserve">              </w:t>
      </w:r>
    </w:p>
    <w:p w:rsidR="00507C8F" w:rsidRPr="002045E9" w:rsidRDefault="00507C8F" w:rsidP="008F5BAA"/>
    <w:sectPr w:rsidR="00507C8F" w:rsidRPr="002045E9" w:rsidSect="00C6377E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3BA5" w:rsidRDefault="009F3BA5" w:rsidP="009C1FDD">
      <w:r>
        <w:separator/>
      </w:r>
    </w:p>
  </w:endnote>
  <w:endnote w:type="continuationSeparator" w:id="0">
    <w:p w:rsidR="009F3BA5" w:rsidRDefault="009F3BA5" w:rsidP="009C1F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3BA5" w:rsidRDefault="009F3BA5" w:rsidP="009C1FDD">
      <w:r>
        <w:separator/>
      </w:r>
    </w:p>
  </w:footnote>
  <w:footnote w:type="continuationSeparator" w:id="0">
    <w:p w:rsidR="009F3BA5" w:rsidRDefault="009F3BA5" w:rsidP="009C1FDD">
      <w:r>
        <w:continuationSeparator/>
      </w:r>
    </w:p>
  </w:footnote>
  <w:footnote w:id="1">
    <w:p w:rsidR="009C1FDD" w:rsidRPr="00284EEE" w:rsidRDefault="009C1FDD" w:rsidP="009C1FDD">
      <w:pPr>
        <w:suppressAutoHyphens w:val="0"/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284EEE">
        <w:rPr>
          <w:rStyle w:val="a4"/>
          <w:sz w:val="20"/>
          <w:szCs w:val="20"/>
        </w:rPr>
        <w:footnoteRef/>
      </w:r>
      <w:r w:rsidRPr="00284EEE">
        <w:rPr>
          <w:sz w:val="20"/>
          <w:szCs w:val="20"/>
          <w:lang w:eastAsia="ru-RU"/>
        </w:rPr>
        <w:t xml:space="preserve">Все листы подаваемой заявки (тома заявки) должны быть прошиты и пронумерованы, скреплены печатью участника закупки (для юридических лиц) и подписаны участником закупки либо уполномоченным им лицом. В состав заявки включается опись входящих в заявку документов (содержание заявки) с указанием номеров их страниц в составе всей заявки. </w:t>
      </w:r>
    </w:p>
  </w:footnote>
  <w:footnote w:id="2">
    <w:p w:rsidR="009C1FDD" w:rsidRDefault="009C1FDD" w:rsidP="009C1FDD">
      <w:pPr>
        <w:pStyle w:val="a5"/>
        <w:jc w:val="both"/>
      </w:pPr>
      <w:r>
        <w:rPr>
          <w:rStyle w:val="a4"/>
        </w:rPr>
        <w:footnoteRef/>
      </w:r>
      <w:r>
        <w:t xml:space="preserve"> </w:t>
      </w:r>
      <w:r>
        <w:tab/>
        <w:t xml:space="preserve">Заявка на участие в конкурсе </w:t>
      </w:r>
      <w:r w:rsidRPr="000813BF">
        <w:t>должна включать документы</w:t>
      </w:r>
      <w:r>
        <w:t xml:space="preserve"> в соответствии с перечнем, предусмотренным конкурсной документацией.</w:t>
      </w:r>
    </w:p>
  </w:footnote>
  <w:footnote w:id="3">
    <w:p w:rsidR="009C1FDD" w:rsidRDefault="009C1FDD" w:rsidP="009C1FDD">
      <w:pPr>
        <w:pStyle w:val="ConsPlusNormal"/>
        <w:widowControl/>
        <w:tabs>
          <w:tab w:val="left" w:pos="284"/>
        </w:tabs>
        <w:ind w:firstLine="0"/>
        <w:jc w:val="both"/>
        <w:rPr>
          <w:rFonts w:ascii="Times New Roman" w:hAnsi="Times New Roman" w:cs="Times New Roman"/>
        </w:rPr>
      </w:pPr>
      <w:r>
        <w:rPr>
          <w:rStyle w:val="a3"/>
          <w:rFonts w:ascii="Times New Roman" w:hAnsi="Times New Roman"/>
        </w:rPr>
        <w:footnoteRef/>
      </w:r>
      <w:r>
        <w:tab/>
        <w:t xml:space="preserve"> </w:t>
      </w:r>
      <w:r>
        <w:rPr>
          <w:rFonts w:ascii="Times New Roman" w:hAnsi="Times New Roman" w:cs="Times New Roman"/>
        </w:rPr>
        <w:t xml:space="preserve">В описи указывается наименование документа, номер страницы и количество листов каждого документа.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FDD"/>
    <w:rsid w:val="001B7086"/>
    <w:rsid w:val="002045E9"/>
    <w:rsid w:val="00237D17"/>
    <w:rsid w:val="00284EEE"/>
    <w:rsid w:val="00341893"/>
    <w:rsid w:val="003C61ED"/>
    <w:rsid w:val="004673A7"/>
    <w:rsid w:val="00507C8F"/>
    <w:rsid w:val="00536A6E"/>
    <w:rsid w:val="00540782"/>
    <w:rsid w:val="00551278"/>
    <w:rsid w:val="005616E1"/>
    <w:rsid w:val="00637B00"/>
    <w:rsid w:val="0067100B"/>
    <w:rsid w:val="008F5BAA"/>
    <w:rsid w:val="009C1FDD"/>
    <w:rsid w:val="009F3BA5"/>
    <w:rsid w:val="00BD456B"/>
    <w:rsid w:val="00C6377E"/>
    <w:rsid w:val="00CC6A1B"/>
    <w:rsid w:val="00CF72E8"/>
    <w:rsid w:val="00D17F45"/>
    <w:rsid w:val="00DA13E0"/>
    <w:rsid w:val="00E11E39"/>
    <w:rsid w:val="00F620C1"/>
    <w:rsid w:val="00FE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2AC112-1D29-480E-85A4-7A1C1824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1FD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имвол сноски"/>
    <w:basedOn w:val="a0"/>
    <w:rsid w:val="009C1FDD"/>
    <w:rPr>
      <w:rFonts w:cs="Times New Roman"/>
      <w:vertAlign w:val="superscript"/>
    </w:rPr>
  </w:style>
  <w:style w:type="character" w:styleId="a4">
    <w:name w:val="footnote reference"/>
    <w:rsid w:val="009C1FDD"/>
    <w:rPr>
      <w:vertAlign w:val="superscript"/>
    </w:rPr>
  </w:style>
  <w:style w:type="paragraph" w:customStyle="1" w:styleId="ConsPlusNormal">
    <w:name w:val="ConsPlusNormal"/>
    <w:rsid w:val="009C1FDD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styleId="a5">
    <w:name w:val="footnote text"/>
    <w:basedOn w:val="a"/>
    <w:link w:val="a6"/>
    <w:rsid w:val="009C1FDD"/>
    <w:rPr>
      <w:sz w:val="20"/>
      <w:szCs w:val="20"/>
    </w:rPr>
  </w:style>
  <w:style w:type="character" w:customStyle="1" w:styleId="a6">
    <w:name w:val="Текст сноски Знак"/>
    <w:basedOn w:val="a0"/>
    <w:link w:val="a5"/>
    <w:rsid w:val="009C1FD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CC6A1B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C6A1B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866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488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3264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Кондратенко Оксана Викторовна</dc:creator>
  <cp:keywords/>
  <dc:description/>
  <cp:lastModifiedBy>Киреева Елена Юрьевна</cp:lastModifiedBy>
  <cp:revision>3</cp:revision>
  <cp:lastPrinted>2015-04-17T10:31:00Z</cp:lastPrinted>
  <dcterms:created xsi:type="dcterms:W3CDTF">2015-04-14T14:12:00Z</dcterms:created>
  <dcterms:modified xsi:type="dcterms:W3CDTF">2015-04-17T10:32:00Z</dcterms:modified>
</cp:coreProperties>
</file>